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2561" w14:textId="77777777" w:rsidR="003764B4" w:rsidRDefault="003764B4" w:rsidP="003764B4">
      <w:pPr>
        <w:spacing w:before="92" w:line="207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>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 Л 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 Е</w:t>
      </w:r>
    </w:p>
    <w:p w14:paraId="7BDEC816" w14:textId="77777777" w:rsidR="003764B4" w:rsidRDefault="003764B4" w:rsidP="003764B4">
      <w:pPr>
        <w:spacing w:line="207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>поступающего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распространение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</w:t>
      </w:r>
    </w:p>
    <w:p w14:paraId="2CAEE9A2" w14:textId="77777777" w:rsidR="003764B4" w:rsidRDefault="003764B4" w:rsidP="003764B4">
      <w:pPr>
        <w:pStyle w:val="ac"/>
        <w:spacing w:before="7"/>
        <w:ind w:right="-1"/>
        <w:rPr>
          <w:b/>
          <w:sz w:val="19"/>
        </w:rPr>
      </w:pPr>
    </w:p>
    <w:p w14:paraId="04069F4B" w14:textId="0B9452A2" w:rsidR="003764B4" w:rsidRDefault="003764B4" w:rsidP="003764B4">
      <w:pPr>
        <w:tabs>
          <w:tab w:val="left" w:pos="673"/>
          <w:tab w:val="left" w:pos="9526"/>
        </w:tabs>
        <w:spacing w:line="206" w:lineRule="exact"/>
        <w:ind w:right="-1"/>
        <w:rPr>
          <w:sz w:val="16"/>
        </w:rPr>
      </w:pPr>
      <w:r>
        <w:rPr>
          <w:sz w:val="18"/>
        </w:rPr>
        <w:t>Я</w:t>
      </w:r>
      <w:r>
        <w:rPr>
          <w:sz w:val="18"/>
        </w:rPr>
        <w:t>_______________________________________________________________________________________________________</w:t>
      </w: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0D19B7C5" w14:textId="77777777" w:rsidR="003764B4" w:rsidRDefault="003764B4" w:rsidP="003764B4">
      <w:pPr>
        <w:pStyle w:val="ac"/>
        <w:spacing w:before="1"/>
        <w:ind w:right="-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045C7F" wp14:editId="6E5D23A4">
                <wp:simplePos x="0" y="0"/>
                <wp:positionH relativeFrom="page">
                  <wp:posOffset>1001395</wp:posOffset>
                </wp:positionH>
                <wp:positionV relativeFrom="paragraph">
                  <wp:posOffset>130175</wp:posOffset>
                </wp:positionV>
                <wp:extent cx="5998210" cy="1270"/>
                <wp:effectExtent l="10795" t="6350" r="1079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210" cy="1270"/>
                        </a:xfrm>
                        <a:custGeom>
                          <a:avLst/>
                          <a:gdLst>
                            <a:gd name="T0" fmla="+- 0 1577 1577"/>
                            <a:gd name="T1" fmla="*/ T0 w 9446"/>
                            <a:gd name="T2" fmla="+- 0 11023 1577"/>
                            <a:gd name="T3" fmla="*/ T2 w 9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6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DB40" id="Полилиния 1" o:spid="_x0000_s1026" style="position:absolute;margin-left:78.85pt;margin-top:10.25pt;width:47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vKjQIAAH8FAAAOAAAAZHJzL2Uyb0RvYy54bWysVNtu2zAMfR+wfxD0uGH1pWn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" path="m,l9446,e" filled="f" strokeweight=".36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2EABCAE6" w14:textId="77777777" w:rsidR="003764B4" w:rsidRDefault="003764B4" w:rsidP="003764B4">
      <w:pPr>
        <w:spacing w:line="154" w:lineRule="exact"/>
        <w:ind w:right="-1"/>
        <w:jc w:val="both"/>
        <w:rPr>
          <w:sz w:val="16"/>
        </w:rPr>
      </w:pPr>
      <w:r>
        <w:rPr>
          <w:sz w:val="16"/>
        </w:rPr>
        <w:t>(серия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паспорта, когда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</w:t>
      </w:r>
    </w:p>
    <w:p w14:paraId="0F93943A" w14:textId="77777777" w:rsidR="003764B4" w:rsidRDefault="003764B4" w:rsidP="003764B4">
      <w:pPr>
        <w:pStyle w:val="ac"/>
        <w:spacing w:before="1"/>
        <w:ind w:right="-1"/>
        <w:rPr>
          <w:sz w:val="20"/>
        </w:rPr>
      </w:pPr>
    </w:p>
    <w:p w14:paraId="65B83BDB" w14:textId="77777777" w:rsidR="003764B4" w:rsidRDefault="003764B4" w:rsidP="003764B4">
      <w:pPr>
        <w:ind w:right="-1"/>
        <w:jc w:val="both"/>
        <w:rPr>
          <w:sz w:val="18"/>
        </w:rPr>
      </w:pPr>
      <w:r>
        <w:rPr>
          <w:sz w:val="18"/>
        </w:rPr>
        <w:t>Проживающий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адресу:</w:t>
      </w:r>
    </w:p>
    <w:p w14:paraId="2BAA312A" w14:textId="72D4B888" w:rsidR="003764B4" w:rsidRDefault="003764B4" w:rsidP="003764B4">
      <w:pPr>
        <w:ind w:right="-1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4735039" w14:textId="77777777" w:rsidR="003764B4" w:rsidRDefault="003764B4" w:rsidP="003764B4">
      <w:pPr>
        <w:spacing w:line="183" w:lineRule="exact"/>
        <w:ind w:right="-1"/>
        <w:jc w:val="both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паспорту)</w:t>
      </w:r>
    </w:p>
    <w:p w14:paraId="16D96DA8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 xml:space="preserve">принимаю решение </w:t>
      </w:r>
      <w:r>
        <w:rPr>
          <w:sz w:val="18"/>
        </w:rPr>
        <w:t>о предоставлении моих персональных данных (в том числе биометрических) и даю 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на их обработку свободно, своей волей и в своем интересе Оператору-</w:t>
      </w:r>
      <w:r w:rsidRPr="002974E2">
        <w:t xml:space="preserve"> </w:t>
      </w:r>
      <w:r w:rsidRPr="002974E2">
        <w:rPr>
          <w:sz w:val="18"/>
        </w:rPr>
        <w:t>Федерально</w:t>
      </w:r>
      <w:r>
        <w:rPr>
          <w:sz w:val="18"/>
        </w:rPr>
        <w:t>му</w:t>
      </w:r>
      <w:r w:rsidRPr="002974E2">
        <w:rPr>
          <w:sz w:val="18"/>
        </w:rPr>
        <w:t xml:space="preserve"> государственно</w:t>
      </w:r>
      <w:r>
        <w:rPr>
          <w:sz w:val="18"/>
        </w:rPr>
        <w:t>му</w:t>
      </w:r>
      <w:r w:rsidRPr="002974E2">
        <w:rPr>
          <w:sz w:val="18"/>
        </w:rPr>
        <w:t xml:space="preserve"> бюджетно</w:t>
      </w:r>
      <w:r>
        <w:rPr>
          <w:sz w:val="18"/>
        </w:rPr>
        <w:t>му</w:t>
      </w:r>
      <w:r w:rsidRPr="002974E2">
        <w:rPr>
          <w:sz w:val="18"/>
        </w:rPr>
        <w:t xml:space="preserve"> учреждени</w:t>
      </w:r>
      <w:r>
        <w:rPr>
          <w:sz w:val="18"/>
        </w:rPr>
        <w:t>ю</w:t>
      </w:r>
      <w:r w:rsidRPr="002974E2">
        <w:rPr>
          <w:sz w:val="18"/>
        </w:rPr>
        <w:t xml:space="preserve"> науки Институт</w:t>
      </w:r>
      <w:r>
        <w:rPr>
          <w:sz w:val="18"/>
        </w:rPr>
        <w:t>у</w:t>
      </w:r>
      <w:r w:rsidRPr="002974E2">
        <w:rPr>
          <w:sz w:val="18"/>
        </w:rPr>
        <w:t xml:space="preserve"> прикладной механики Российской академии наук </w:t>
      </w:r>
      <w:r>
        <w:rPr>
          <w:sz w:val="18"/>
        </w:rPr>
        <w:t xml:space="preserve">(ИПРИМ РАН) (ИНН </w:t>
      </w:r>
      <w:r w:rsidRPr="002974E2">
        <w:rPr>
          <w:sz w:val="18"/>
        </w:rPr>
        <w:t>7736038013</w:t>
      </w:r>
      <w:r>
        <w:rPr>
          <w:sz w:val="18"/>
        </w:rPr>
        <w:t xml:space="preserve">, ОГРН </w:t>
      </w:r>
      <w:r w:rsidRPr="002974E2">
        <w:rPr>
          <w:sz w:val="18"/>
        </w:rPr>
        <w:t>1037700153182</w:t>
      </w:r>
      <w:r>
        <w:rPr>
          <w:sz w:val="18"/>
        </w:rPr>
        <w:t xml:space="preserve">), </w:t>
      </w:r>
      <w:bookmarkStart w:id="0" w:name="_Hlk201303906"/>
      <w:r>
        <w:rPr>
          <w:sz w:val="18"/>
        </w:rPr>
        <w:t xml:space="preserve">юридический адрес: </w:t>
      </w:r>
      <w:r w:rsidRPr="002974E2">
        <w:rPr>
          <w:sz w:val="18"/>
        </w:rPr>
        <w:t>125040, г. Москва, Ленинградский проспект, д. 7, стр. 1</w:t>
      </w:r>
      <w:r>
        <w:rPr>
          <w:sz w:val="18"/>
        </w:rPr>
        <w:t>, 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Учредителю</w:t>
      </w:r>
      <w:bookmarkEnd w:id="0"/>
      <w:r>
        <w:rPr>
          <w:sz w:val="18"/>
        </w:rPr>
        <w:t>.</w:t>
      </w:r>
    </w:p>
    <w:p w14:paraId="2E507C6E" w14:textId="77777777" w:rsidR="003764B4" w:rsidRDefault="003764B4" w:rsidP="003764B4">
      <w:pPr>
        <w:spacing w:before="1" w:line="207" w:lineRule="exact"/>
        <w:ind w:right="-1"/>
        <w:jc w:val="both"/>
        <w:rPr>
          <w:sz w:val="18"/>
        </w:rPr>
      </w:pPr>
      <w:r>
        <w:rPr>
          <w:b/>
          <w:sz w:val="18"/>
        </w:rPr>
        <w:t>Обработка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данных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поручается </w:t>
      </w:r>
      <w:r>
        <w:rPr>
          <w:sz w:val="18"/>
        </w:rPr>
        <w:t>ИПРИМ РАН,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Учредителю</w:t>
      </w:r>
    </w:p>
    <w:p w14:paraId="60C25CDA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 xml:space="preserve">Цель обработки персональных данных: </w:t>
      </w:r>
      <w:r>
        <w:rPr>
          <w:sz w:val="18"/>
        </w:rPr>
        <w:t>обеспечение соблюдения Конституции РФ, федеральных законов и</w:t>
      </w:r>
      <w:r>
        <w:rPr>
          <w:spacing w:val="1"/>
          <w:sz w:val="18"/>
        </w:rPr>
        <w:t xml:space="preserve"> </w:t>
      </w:r>
      <w:r>
        <w:rPr>
          <w:sz w:val="18"/>
        </w:rPr>
        <w:t>иных нормативных правовых актов, реализации прав граждан на поступление в аспирантуру ИПРИМ РАН</w:t>
      </w:r>
      <w:r>
        <w:rPr>
          <w:spacing w:val="45"/>
          <w:sz w:val="18"/>
        </w:rPr>
        <w:t xml:space="preserve"> </w:t>
      </w:r>
      <w:r>
        <w:rPr>
          <w:sz w:val="18"/>
        </w:rPr>
        <w:t>в соответствии с Законом</w:t>
      </w:r>
      <w:r>
        <w:rPr>
          <w:spacing w:val="1"/>
          <w:sz w:val="18"/>
        </w:rPr>
        <w:t xml:space="preserve">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  <w:r>
        <w:rPr>
          <w:sz w:val="18"/>
        </w:rPr>
        <w:t>«Об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образовании»,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1"/>
          <w:sz w:val="18"/>
        </w:rPr>
        <w:t xml:space="preserve"> </w:t>
      </w:r>
      <w:r>
        <w:rPr>
          <w:sz w:val="18"/>
        </w:rPr>
        <w:t>безопасности,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ИПРИМ РАН,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федеральных,</w:t>
      </w:r>
      <w:r>
        <w:rPr>
          <w:spacing w:val="1"/>
          <w:sz w:val="18"/>
        </w:rPr>
        <w:t xml:space="preserve"> </w:t>
      </w:r>
      <w:r>
        <w:rPr>
          <w:sz w:val="18"/>
        </w:rPr>
        <w:t>региональных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ведомственных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 процесса</w:t>
      </w:r>
      <w:r>
        <w:rPr>
          <w:spacing w:val="-1"/>
          <w:sz w:val="18"/>
        </w:rPr>
        <w:t xml:space="preserve"> </w:t>
      </w:r>
      <w:r>
        <w:rPr>
          <w:sz w:val="18"/>
        </w:rPr>
        <w:t>поступления в</w:t>
      </w:r>
      <w:r>
        <w:rPr>
          <w:spacing w:val="-1"/>
          <w:sz w:val="18"/>
        </w:rPr>
        <w:t xml:space="preserve"> </w:t>
      </w:r>
      <w:r>
        <w:rPr>
          <w:sz w:val="18"/>
        </w:rPr>
        <w:t>аспирантуру ИПРИМ РАН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ИПРИМ РАН.</w:t>
      </w:r>
    </w:p>
    <w:p w14:paraId="1B710FAF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>Перечень персональных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данных, на обработку которых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дается согласие:</w:t>
      </w:r>
      <w:r>
        <w:rPr>
          <w:b/>
          <w:spacing w:val="45"/>
          <w:sz w:val="18"/>
        </w:rPr>
        <w:t xml:space="preserve"> </w:t>
      </w:r>
      <w:r>
        <w:rPr>
          <w:sz w:val="18"/>
        </w:rPr>
        <w:t>фамилия, имя, отчество; дата,</w:t>
      </w:r>
      <w:r>
        <w:rPr>
          <w:spacing w:val="1"/>
          <w:sz w:val="18"/>
        </w:rPr>
        <w:t xml:space="preserve"> </w:t>
      </w:r>
      <w:r>
        <w:rPr>
          <w:sz w:val="18"/>
        </w:rPr>
        <w:t>место рождения, пол; паспортные данные; СНИЛС; данные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о гражданстве; сведения об образовании (образовательное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учреждение,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присвоенная</w:t>
      </w:r>
      <w:r>
        <w:rPr>
          <w:spacing w:val="1"/>
          <w:sz w:val="18"/>
        </w:rPr>
        <w:t xml:space="preserve"> </w:t>
      </w:r>
      <w:r>
        <w:rPr>
          <w:sz w:val="18"/>
        </w:rPr>
        <w:t>квалификация);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направлениях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(специальности);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 о месте регистрации; контактная информация</w:t>
      </w:r>
      <w:r>
        <w:rPr>
          <w:spacing w:val="1"/>
          <w:sz w:val="18"/>
        </w:rPr>
        <w:t xml:space="preserve"> </w:t>
      </w:r>
      <w:r>
        <w:rPr>
          <w:sz w:val="18"/>
        </w:rPr>
        <w:t>(мобильный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домашний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1"/>
          <w:sz w:val="18"/>
        </w:rPr>
        <w:t xml:space="preserve"> </w:t>
      </w:r>
      <w:r>
        <w:rPr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почты);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льготы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 о дополнительной профильной подготовке, сведения о необходимости создания для поступающего специальных</w:t>
      </w:r>
      <w:r>
        <w:rPr>
          <w:spacing w:val="-42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1"/>
          <w:sz w:val="18"/>
        </w:rPr>
        <w:t xml:space="preserve"> </w:t>
      </w:r>
      <w:r>
        <w:rPr>
          <w:sz w:val="18"/>
        </w:rPr>
        <w:t>вступительных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испытаний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инвалидностью;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 или отсутствии индивидуальных достижений;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сдаче вступительных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испытаний,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2"/>
          <w:sz w:val="18"/>
        </w:rPr>
        <w:t xml:space="preserve"> </w:t>
      </w:r>
      <w:r>
        <w:rPr>
          <w:sz w:val="18"/>
        </w:rPr>
        <w:t>сведения,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апелляцией.</w:t>
      </w:r>
    </w:p>
    <w:p w14:paraId="5B73630C" w14:textId="77777777" w:rsidR="003764B4" w:rsidRDefault="003764B4" w:rsidP="003764B4">
      <w:pPr>
        <w:spacing w:before="6"/>
        <w:ind w:right="-1" w:firstLine="707"/>
        <w:jc w:val="both"/>
        <w:rPr>
          <w:sz w:val="18"/>
        </w:rPr>
      </w:pPr>
      <w:r>
        <w:rPr>
          <w:b/>
          <w:sz w:val="18"/>
        </w:rPr>
        <w:t>Перечень действий с персональными данными, на совершение которых дается согласие, общее описание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используемых оператором способов обработки персональных данных: </w:t>
      </w:r>
      <w:r>
        <w:rPr>
          <w:sz w:val="18"/>
        </w:rPr>
        <w:t>сбор, запись, систематизация, накопление,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хранение, уточнение (обновление, изменение), извлечение, использование, передача (распространение, предоставление,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доступ), обезличивание, блокирование, удаление, уничтожение персональных данных с использованием бумажных и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электронных носителей или по каналам связи, с соблюдением мер, обеспечивающих их защиту от несанкционированного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доступа. ИПРИМ РАН вправе осуществлять смешанную (автоматизированную и неавтоматизированную) обработку моих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 данных посредством внесения их в электронные базы данных, включение в списки (реестры) и отчетные</w:t>
      </w:r>
      <w:r>
        <w:rPr>
          <w:spacing w:val="1"/>
          <w:sz w:val="18"/>
        </w:rPr>
        <w:t xml:space="preserve"> </w:t>
      </w:r>
      <w:r>
        <w:rPr>
          <w:sz w:val="18"/>
        </w:rPr>
        <w:t>формы, предусмотренные документами, регламентирующими предоставление отчетных данных (документов), передача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 данных в федеральную информационную систему "Единый портал государственных услуг" (в случае 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использования).</w:t>
      </w:r>
    </w:p>
    <w:p w14:paraId="74AB9F38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 xml:space="preserve">Я согласен(а) </w:t>
      </w:r>
      <w:r>
        <w:rPr>
          <w:sz w:val="18"/>
        </w:rPr>
        <w:t>считать общедоступными мои следующие персональные данные в любых сочетаниях между</w:t>
      </w:r>
      <w:r>
        <w:rPr>
          <w:spacing w:val="1"/>
          <w:sz w:val="18"/>
        </w:rPr>
        <w:t xml:space="preserve"> </w:t>
      </w:r>
      <w:r>
        <w:rPr>
          <w:sz w:val="18"/>
        </w:rPr>
        <w:t>собой: фамилия, имя, отчество, СНИЛС, сведения о сдаче кандидатских экзаменов, сведения о научных специальностях.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Предоставляю</w:t>
      </w:r>
      <w:r>
        <w:rPr>
          <w:spacing w:val="1"/>
          <w:sz w:val="18"/>
        </w:rPr>
        <w:t xml:space="preserve"> </w:t>
      </w:r>
      <w:r>
        <w:rPr>
          <w:sz w:val="18"/>
        </w:rPr>
        <w:t>ИПРИМ РАН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моими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общедоступными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персональными</w:t>
      </w:r>
      <w:r>
        <w:rPr>
          <w:spacing w:val="46"/>
          <w:sz w:val="18"/>
        </w:rPr>
        <w:t xml:space="preserve"> </w:t>
      </w:r>
      <w:r>
        <w:rPr>
          <w:sz w:val="18"/>
        </w:rPr>
        <w:t>данными</w:t>
      </w:r>
      <w:r>
        <w:rPr>
          <w:spacing w:val="46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вышеуказанные действия и применять вышеуказанные способы обработки, в том числе, раскрытие их неопределенному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кругу лиц путем размещения в общедоступных источниках (сайт, периодические издания и информационные стенды</w:t>
      </w:r>
      <w:r>
        <w:rPr>
          <w:spacing w:val="1"/>
          <w:sz w:val="18"/>
        </w:rPr>
        <w:t xml:space="preserve"> </w:t>
      </w:r>
      <w:r>
        <w:rPr>
          <w:sz w:val="18"/>
        </w:rPr>
        <w:t>ИПРИМ РАН).</w:t>
      </w:r>
    </w:p>
    <w:p w14:paraId="77081BB4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 xml:space="preserve">Я согласен(а) </w:t>
      </w:r>
      <w:r>
        <w:rPr>
          <w:sz w:val="18"/>
        </w:rPr>
        <w:t>с тем, что ИПРИМ РАН может проверить достоверность предоставленных мною 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2"/>
          <w:sz w:val="18"/>
        </w:rPr>
        <w:t xml:space="preserve"> </w:t>
      </w:r>
      <w:r>
        <w:rPr>
          <w:sz w:val="18"/>
        </w:rPr>
        <w:t>числе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использованием 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операторов, без уведомления</w:t>
      </w:r>
      <w:r>
        <w:rPr>
          <w:spacing w:val="7"/>
          <w:sz w:val="18"/>
        </w:rPr>
        <w:t xml:space="preserve"> </w:t>
      </w:r>
      <w:r>
        <w:rPr>
          <w:sz w:val="18"/>
        </w:rPr>
        <w:t>меня об</w:t>
      </w:r>
      <w:r>
        <w:rPr>
          <w:spacing w:val="-1"/>
          <w:sz w:val="18"/>
        </w:rPr>
        <w:t xml:space="preserve"> </w:t>
      </w:r>
      <w:r>
        <w:rPr>
          <w:sz w:val="18"/>
        </w:rPr>
        <w:t>этом.</w:t>
      </w:r>
    </w:p>
    <w:p w14:paraId="0D1BCC0B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sz w:val="18"/>
        </w:rPr>
        <w:t>Настоящее согласие действует с момента его подписания до принятия решения о прикреплении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в ИПРИМ РАН,</w:t>
      </w:r>
      <w:r>
        <w:rPr>
          <w:spacing w:val="1"/>
          <w:sz w:val="18"/>
        </w:rPr>
        <w:t xml:space="preserve"> </w:t>
      </w:r>
      <w:r>
        <w:rPr>
          <w:sz w:val="18"/>
        </w:rPr>
        <w:t>либо до его отзыва. Согласие может быть отозвано в любой момент по письменному заявлению, направленному в адрес</w:t>
      </w:r>
      <w:r>
        <w:rPr>
          <w:spacing w:val="1"/>
          <w:sz w:val="18"/>
        </w:rPr>
        <w:t xml:space="preserve"> ИПРИМ РАН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почте</w:t>
      </w:r>
      <w:r>
        <w:rPr>
          <w:spacing w:val="1"/>
          <w:sz w:val="18"/>
        </w:rPr>
        <w:t xml:space="preserve"> </w:t>
      </w:r>
      <w:r>
        <w:rPr>
          <w:sz w:val="18"/>
        </w:rPr>
        <w:t>заказным</w:t>
      </w:r>
      <w:r>
        <w:rPr>
          <w:spacing w:val="1"/>
          <w:sz w:val="18"/>
        </w:rPr>
        <w:t xml:space="preserve"> </w:t>
      </w:r>
      <w:r>
        <w:rPr>
          <w:sz w:val="18"/>
        </w:rPr>
        <w:t>письмом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вручении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переданному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представителю</w:t>
      </w:r>
      <w:r>
        <w:rPr>
          <w:spacing w:val="-1"/>
          <w:sz w:val="18"/>
        </w:rPr>
        <w:t xml:space="preserve"> </w:t>
      </w:r>
      <w:r>
        <w:rPr>
          <w:sz w:val="18"/>
        </w:rPr>
        <w:t>ИПРИМ РАН</w:t>
      </w:r>
      <w:r>
        <w:rPr>
          <w:spacing w:val="-1"/>
          <w:sz w:val="18"/>
        </w:rPr>
        <w:t xml:space="preserve"> </w:t>
      </w:r>
      <w:r>
        <w:rPr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роспись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даты получения.</w:t>
      </w:r>
    </w:p>
    <w:p w14:paraId="7E6F7B03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b/>
          <w:sz w:val="18"/>
        </w:rPr>
        <w:t xml:space="preserve">Я уведомлен(а) </w:t>
      </w:r>
      <w:r>
        <w:rPr>
          <w:sz w:val="18"/>
        </w:rPr>
        <w:t>о том, что в случае получения моего письменного заявления об отзыве настоящего согласия на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 персональных данных, ИПРИМ РАН с целью выполнения требований федерального законодательства 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продолжить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РФ.</w:t>
      </w:r>
      <w:r>
        <w:rPr>
          <w:spacing w:val="1"/>
          <w:sz w:val="18"/>
        </w:rPr>
        <w:t xml:space="preserve"> </w:t>
      </w:r>
      <w:r>
        <w:rPr>
          <w:sz w:val="18"/>
        </w:rPr>
        <w:t>ИПРИМ РАН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 иных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периода</w:t>
      </w:r>
      <w:r>
        <w:rPr>
          <w:spacing w:val="1"/>
          <w:sz w:val="18"/>
        </w:rPr>
        <w:t xml:space="preserve"> </w:t>
      </w:r>
      <w:r>
        <w:rPr>
          <w:sz w:val="18"/>
        </w:rPr>
        <w:t>времени,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3"/>
          <w:sz w:val="18"/>
        </w:rPr>
        <w:t xml:space="preserve"> </w:t>
      </w:r>
      <w:r>
        <w:rPr>
          <w:sz w:val="18"/>
        </w:rPr>
        <w:t>уничтожения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архив.</w:t>
      </w:r>
    </w:p>
    <w:p w14:paraId="15CF2B10" w14:textId="77777777" w:rsidR="003764B4" w:rsidRDefault="003764B4" w:rsidP="003764B4">
      <w:pPr>
        <w:ind w:right="-1" w:firstLine="707"/>
        <w:jc w:val="both"/>
        <w:rPr>
          <w:sz w:val="18"/>
        </w:rPr>
      </w:pPr>
      <w:r>
        <w:rPr>
          <w:sz w:val="18"/>
        </w:rPr>
        <w:t>Цель, объем, сроки, способы и содержание действий по обработке персональных данных и необходимость их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выполнения мне</w:t>
      </w:r>
      <w:r>
        <w:rPr>
          <w:spacing w:val="-1"/>
          <w:sz w:val="18"/>
        </w:rPr>
        <w:t xml:space="preserve"> </w:t>
      </w:r>
      <w:r>
        <w:rPr>
          <w:sz w:val="18"/>
        </w:rPr>
        <w:t>понятны.</w:t>
      </w:r>
    </w:p>
    <w:p w14:paraId="47B3B9C9" w14:textId="77777777" w:rsidR="003764B4" w:rsidRDefault="003764B4" w:rsidP="003764B4">
      <w:pPr>
        <w:ind w:right="-1" w:firstLine="707"/>
        <w:jc w:val="both"/>
        <w:rPr>
          <w:sz w:val="18"/>
        </w:rPr>
      </w:pPr>
      <w:bookmarkStart w:id="1" w:name="_Hlk201304653"/>
      <w:r>
        <w:rPr>
          <w:b/>
          <w:sz w:val="18"/>
        </w:rPr>
        <w:t>Я подтверждаю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ознакомлен(а)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1"/>
          <w:sz w:val="18"/>
        </w:rPr>
        <w:t xml:space="preserve"> </w:t>
      </w:r>
      <w:r>
        <w:rPr>
          <w:sz w:val="18"/>
        </w:rPr>
        <w:t>ИПРИМ РАН,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устанавливающими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данных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z w:val="18"/>
        </w:rPr>
        <w:t xml:space="preserve"> а</w:t>
      </w:r>
      <w:r>
        <w:rPr>
          <w:spacing w:val="-2"/>
          <w:sz w:val="18"/>
        </w:rPr>
        <w:t xml:space="preserve"> </w:t>
      </w:r>
      <w:r>
        <w:rPr>
          <w:sz w:val="18"/>
        </w:rPr>
        <w:t>также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моими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правами</w:t>
      </w:r>
      <w:r>
        <w:rPr>
          <w:spacing w:val="-1"/>
          <w:sz w:val="18"/>
        </w:rPr>
        <w:t xml:space="preserve"> </w:t>
      </w:r>
      <w:r>
        <w:rPr>
          <w:sz w:val="18"/>
        </w:rPr>
        <w:t>и обязанностями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этой</w:t>
      </w:r>
      <w:r>
        <w:rPr>
          <w:spacing w:val="-1"/>
          <w:sz w:val="18"/>
        </w:rPr>
        <w:t xml:space="preserve"> </w:t>
      </w:r>
      <w:r>
        <w:rPr>
          <w:sz w:val="18"/>
        </w:rPr>
        <w:t>области.</w:t>
      </w:r>
    </w:p>
    <w:bookmarkEnd w:id="1"/>
    <w:p w14:paraId="54EB3DF8" w14:textId="77777777" w:rsidR="003764B4" w:rsidRDefault="003764B4" w:rsidP="003764B4">
      <w:pPr>
        <w:pStyle w:val="ac"/>
        <w:ind w:right="-1"/>
        <w:rPr>
          <w:sz w:val="20"/>
        </w:rPr>
      </w:pPr>
    </w:p>
    <w:p w14:paraId="1B6A5B6D" w14:textId="4D7C6888" w:rsidR="003764B4" w:rsidRDefault="003764B4" w:rsidP="003764B4">
      <w:pPr>
        <w:tabs>
          <w:tab w:val="left" w:pos="6734"/>
          <w:tab w:val="left" w:pos="8151"/>
          <w:tab w:val="left" w:pos="9567"/>
        </w:tabs>
        <w:spacing w:before="154"/>
        <w:ind w:right="-1"/>
        <w:rPr>
          <w:sz w:val="20"/>
        </w:rPr>
      </w:pPr>
      <w:r>
        <w:rPr>
          <w:sz w:val="20"/>
        </w:rPr>
        <w:t>Дат</w:t>
      </w:r>
      <w:r>
        <w:rPr>
          <w:sz w:val="20"/>
        </w:rPr>
        <w:t>а                                                                         ________________________/____________________________</w:t>
      </w:r>
    </w:p>
    <w:p w14:paraId="6BE6F6E0" w14:textId="68623A7A" w:rsidR="0076780C" w:rsidRDefault="003764B4" w:rsidP="003764B4">
      <w:pPr>
        <w:tabs>
          <w:tab w:val="left" w:pos="6734"/>
          <w:tab w:val="left" w:pos="8151"/>
          <w:tab w:val="left" w:pos="9567"/>
        </w:tabs>
        <w:spacing w:before="154"/>
        <w:ind w:right="-1"/>
        <w:jc w:val="right"/>
      </w:pPr>
      <w:r>
        <w:rPr>
          <w:sz w:val="20"/>
        </w:rPr>
        <w:t>Ф.И.О./подпись</w:t>
      </w:r>
    </w:p>
    <w:sectPr w:rsidR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B4"/>
    <w:rsid w:val="000206E0"/>
    <w:rsid w:val="002616A1"/>
    <w:rsid w:val="003764B4"/>
    <w:rsid w:val="006B4E2C"/>
    <w:rsid w:val="0076780C"/>
    <w:rsid w:val="009829FC"/>
    <w:rsid w:val="00CE52EA"/>
    <w:rsid w:val="00DC7C74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1A6E"/>
  <w15:chartTrackingRefBased/>
  <w15:docId w15:val="{BC86D1D1-1562-4333-A162-50DDE0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6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64B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B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B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B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B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B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B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B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B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4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4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4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4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4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4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4B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6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4B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64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4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764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4B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64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64B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semiHidden/>
    <w:unhideWhenUsed/>
    <w:qFormat/>
    <w:rsid w:val="003764B4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3764B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Kelby</dc:creator>
  <cp:keywords/>
  <dc:description/>
  <cp:lastModifiedBy>Elena Kelby</cp:lastModifiedBy>
  <cp:revision>1</cp:revision>
  <dcterms:created xsi:type="dcterms:W3CDTF">2025-06-20T08:06:00Z</dcterms:created>
  <dcterms:modified xsi:type="dcterms:W3CDTF">2025-06-20T08:09:00Z</dcterms:modified>
</cp:coreProperties>
</file>